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D2" w:rsidRDefault="00CF0978" w:rsidP="00056673">
      <w:pPr>
        <w:pStyle w:val="NoSpacing"/>
        <w:jc w:val="center"/>
        <w:rPr>
          <w:b/>
        </w:rPr>
      </w:pPr>
      <w:r>
        <w:rPr>
          <w:b/>
        </w:rPr>
        <w:t>Executive Minister Position Announcement</w:t>
      </w:r>
    </w:p>
    <w:p w:rsidR="00A83C37" w:rsidRPr="00A83C37" w:rsidRDefault="00A83C37" w:rsidP="00056673">
      <w:pPr>
        <w:pStyle w:val="NoSpacing"/>
        <w:jc w:val="center"/>
        <w:rPr>
          <w:b/>
          <w:caps/>
        </w:rPr>
      </w:pPr>
      <w:r>
        <w:rPr>
          <w:b/>
        </w:rPr>
        <w:t>The American Baptist Churches of Massachusetts</w:t>
      </w:r>
    </w:p>
    <w:p w:rsidR="00056673" w:rsidRDefault="00056673" w:rsidP="00FF7BDB">
      <w:pPr>
        <w:pStyle w:val="NoSpacing"/>
      </w:pPr>
    </w:p>
    <w:p w:rsidR="00056673" w:rsidRPr="00450DA9" w:rsidRDefault="00056673" w:rsidP="00FF7BDB">
      <w:pPr>
        <w:pStyle w:val="NoSpacing"/>
        <w:rPr>
          <w:b/>
        </w:rPr>
      </w:pPr>
      <w:r w:rsidRPr="00450DA9">
        <w:rPr>
          <w:b/>
        </w:rPr>
        <w:t>Preferred Qualifications</w:t>
      </w:r>
    </w:p>
    <w:p w:rsidR="00450DA9" w:rsidRDefault="00450DA9" w:rsidP="00450DA9">
      <w:pPr>
        <w:pStyle w:val="NoSpacing"/>
        <w:ind w:left="720"/>
      </w:pPr>
    </w:p>
    <w:p w:rsidR="00056673" w:rsidRDefault="00056673" w:rsidP="00056673">
      <w:pPr>
        <w:pStyle w:val="NoSpacing"/>
        <w:numPr>
          <w:ilvl w:val="0"/>
          <w:numId w:val="1"/>
        </w:numPr>
      </w:pPr>
      <w:r>
        <w:t>Experience</w:t>
      </w:r>
    </w:p>
    <w:p w:rsidR="00C01BCE" w:rsidRPr="00C01BCE" w:rsidRDefault="00C01BCE" w:rsidP="00C01BCE">
      <w:pPr>
        <w:pStyle w:val="NoSpacing"/>
        <w:numPr>
          <w:ilvl w:val="1"/>
          <w:numId w:val="3"/>
        </w:numPr>
      </w:pPr>
      <w:r w:rsidRPr="00C01BCE">
        <w:t>Providing leadership to organizations with extensive cultural and economic diversity</w:t>
      </w:r>
    </w:p>
    <w:p w:rsidR="00C01BCE" w:rsidRPr="00C01BCE" w:rsidRDefault="00C01BCE" w:rsidP="00C01BCE">
      <w:pPr>
        <w:pStyle w:val="NoSpacing"/>
        <w:numPr>
          <w:ilvl w:val="1"/>
          <w:numId w:val="3"/>
        </w:numPr>
      </w:pPr>
      <w:r w:rsidRPr="00C01BCE">
        <w:t>Significant Pastoral experience</w:t>
      </w:r>
    </w:p>
    <w:p w:rsidR="00C01BCE" w:rsidRPr="00C01BCE" w:rsidRDefault="00C01BCE" w:rsidP="00C01BCE">
      <w:pPr>
        <w:pStyle w:val="NoSpacing"/>
        <w:numPr>
          <w:ilvl w:val="1"/>
          <w:numId w:val="3"/>
        </w:numPr>
      </w:pPr>
      <w:r w:rsidRPr="00C01BCE">
        <w:t>Successfully leading Nonprofit Organizations</w:t>
      </w:r>
    </w:p>
    <w:p w:rsidR="00450DA9" w:rsidRDefault="00450DA9" w:rsidP="00450DA9">
      <w:pPr>
        <w:pStyle w:val="NoSpacing"/>
        <w:ind w:left="720"/>
      </w:pPr>
    </w:p>
    <w:p w:rsidR="00056673" w:rsidRDefault="00110A1D" w:rsidP="00056673">
      <w:pPr>
        <w:pStyle w:val="NoSpacing"/>
        <w:numPr>
          <w:ilvl w:val="0"/>
          <w:numId w:val="1"/>
        </w:numPr>
      </w:pPr>
      <w:r>
        <w:t>Ordination</w:t>
      </w:r>
    </w:p>
    <w:p w:rsidR="00450DA9" w:rsidRDefault="00CF0978" w:rsidP="002E4917">
      <w:pPr>
        <w:pStyle w:val="NoSpacing"/>
        <w:numPr>
          <w:ilvl w:val="1"/>
          <w:numId w:val="3"/>
        </w:numPr>
      </w:pPr>
      <w:r>
        <w:t>O</w:t>
      </w:r>
      <w:r w:rsidR="00AF222F">
        <w:t>rdained American Baptist Pastor</w:t>
      </w:r>
    </w:p>
    <w:p w:rsidR="00450DA9" w:rsidRDefault="00450DA9" w:rsidP="00450DA9">
      <w:pPr>
        <w:pStyle w:val="NoSpacing"/>
        <w:ind w:left="720"/>
      </w:pPr>
    </w:p>
    <w:p w:rsidR="00056673" w:rsidRDefault="00056673" w:rsidP="00450DA9">
      <w:pPr>
        <w:pStyle w:val="NoSpacing"/>
        <w:numPr>
          <w:ilvl w:val="0"/>
          <w:numId w:val="1"/>
        </w:numPr>
      </w:pPr>
      <w:r>
        <w:t>Education</w:t>
      </w:r>
    </w:p>
    <w:p w:rsidR="00450DA9" w:rsidRDefault="00CF0978" w:rsidP="002E4917">
      <w:pPr>
        <w:pStyle w:val="NoSpacing"/>
        <w:numPr>
          <w:ilvl w:val="1"/>
          <w:numId w:val="3"/>
        </w:numPr>
      </w:pPr>
      <w:r>
        <w:rPr>
          <w:lang w:val="en"/>
        </w:rPr>
        <w:t>Master of Divinity (</w:t>
      </w:r>
      <w:r w:rsidR="00450DA9">
        <w:t>MDiv</w:t>
      </w:r>
      <w:r>
        <w:t>)</w:t>
      </w:r>
      <w:r w:rsidR="002E4917">
        <w:t xml:space="preserve"> </w:t>
      </w:r>
      <w:r>
        <w:t>D</w:t>
      </w:r>
      <w:r w:rsidR="002E4917">
        <w:t>egree</w:t>
      </w:r>
    </w:p>
    <w:p w:rsidR="00450DA9" w:rsidRDefault="00450DA9" w:rsidP="00450DA9">
      <w:pPr>
        <w:pStyle w:val="NoSpacing"/>
        <w:ind w:left="720"/>
      </w:pPr>
    </w:p>
    <w:p w:rsidR="00056673" w:rsidRDefault="00056673" w:rsidP="00450DA9">
      <w:pPr>
        <w:pStyle w:val="NoSpacing"/>
      </w:pPr>
    </w:p>
    <w:p w:rsidR="00056673" w:rsidRPr="00450DA9" w:rsidRDefault="00056673" w:rsidP="00FF7BDB">
      <w:pPr>
        <w:pStyle w:val="NoSpacing"/>
        <w:rPr>
          <w:b/>
        </w:rPr>
      </w:pPr>
      <w:r w:rsidRPr="00450DA9">
        <w:rPr>
          <w:b/>
        </w:rPr>
        <w:t>Desired Skills</w:t>
      </w:r>
    </w:p>
    <w:p w:rsidR="00526ADF" w:rsidRDefault="00526ADF" w:rsidP="00A173E9">
      <w:pPr>
        <w:pStyle w:val="ListParagraph"/>
        <w:numPr>
          <w:ilvl w:val="1"/>
          <w:numId w:val="10"/>
        </w:numPr>
      </w:pPr>
      <w:r>
        <w:t>Ability to</w:t>
      </w:r>
      <w:r w:rsidR="00FF1491" w:rsidRPr="00A173E9">
        <w:t xml:space="preserve"> establish </w:t>
      </w:r>
      <w:r>
        <w:t xml:space="preserve">and develop dynamic </w:t>
      </w:r>
      <w:r w:rsidR="00FF1491" w:rsidRPr="00A173E9">
        <w:t>relationships</w:t>
      </w:r>
    </w:p>
    <w:p w:rsidR="00526ADF" w:rsidRDefault="00526ADF" w:rsidP="00A173E9">
      <w:pPr>
        <w:pStyle w:val="ListParagraph"/>
        <w:numPr>
          <w:ilvl w:val="1"/>
          <w:numId w:val="10"/>
        </w:numPr>
      </w:pPr>
      <w:r>
        <w:t>Possesses s</w:t>
      </w:r>
      <w:r w:rsidR="00FF1491" w:rsidRPr="00A173E9">
        <w:t>trong leadership and interpersonal skills</w:t>
      </w:r>
    </w:p>
    <w:p w:rsidR="00A173E9" w:rsidRPr="00A173E9" w:rsidRDefault="00526ADF" w:rsidP="00A173E9">
      <w:pPr>
        <w:pStyle w:val="ListParagraph"/>
        <w:numPr>
          <w:ilvl w:val="1"/>
          <w:numId w:val="10"/>
        </w:numPr>
      </w:pPr>
      <w:r>
        <w:t>A</w:t>
      </w:r>
      <w:r w:rsidR="00A173E9" w:rsidRPr="00A173E9">
        <w:t>bility to connect with people across theological divides</w:t>
      </w:r>
    </w:p>
    <w:p w:rsidR="00526ADF" w:rsidRDefault="00996EF2" w:rsidP="00526ADF">
      <w:pPr>
        <w:pStyle w:val="ListParagraph"/>
        <w:numPr>
          <w:ilvl w:val="1"/>
          <w:numId w:val="10"/>
        </w:numPr>
      </w:pPr>
      <w:r w:rsidRPr="00996EF2">
        <w:t>Deeply grounded spiritual walk with the ability to discern God’s vision and leading</w:t>
      </w:r>
    </w:p>
    <w:p w:rsidR="00FF1491" w:rsidRPr="00A173E9" w:rsidRDefault="00FF1491" w:rsidP="00FF1491">
      <w:pPr>
        <w:pStyle w:val="ListParagraph"/>
        <w:numPr>
          <w:ilvl w:val="1"/>
          <w:numId w:val="10"/>
        </w:numPr>
      </w:pPr>
      <w:r w:rsidRPr="00A173E9">
        <w:t xml:space="preserve">Ability to communicate </w:t>
      </w:r>
      <w:r w:rsidR="00526ADF">
        <w:t xml:space="preserve">with a </w:t>
      </w:r>
      <w:r w:rsidR="00526ADF" w:rsidRPr="00A173E9">
        <w:t>missional</w:t>
      </w:r>
      <w:r w:rsidR="00526ADF">
        <w:t xml:space="preserve"> focus</w:t>
      </w:r>
      <w:r w:rsidRPr="00A173E9">
        <w:t xml:space="preserve"> and what matters </w:t>
      </w:r>
      <w:r w:rsidR="00526ADF">
        <w:t>to</w:t>
      </w:r>
      <w:r w:rsidRPr="00A173E9">
        <w:t xml:space="preserve"> follow Jesus</w:t>
      </w:r>
    </w:p>
    <w:p w:rsidR="00FF1491" w:rsidRPr="00A173E9" w:rsidRDefault="00FF1491" w:rsidP="00FF1491">
      <w:pPr>
        <w:pStyle w:val="ListParagraph"/>
        <w:numPr>
          <w:ilvl w:val="1"/>
          <w:numId w:val="10"/>
        </w:numPr>
      </w:pPr>
      <w:r w:rsidRPr="00A173E9">
        <w:t>Strategic thinking</w:t>
      </w:r>
    </w:p>
    <w:p w:rsidR="00450DA9" w:rsidRDefault="007B6046" w:rsidP="00472FA6">
      <w:pPr>
        <w:pStyle w:val="ListParagraph"/>
        <w:numPr>
          <w:ilvl w:val="1"/>
          <w:numId w:val="10"/>
        </w:numPr>
      </w:pPr>
      <w:r>
        <w:t>Ability</w:t>
      </w:r>
      <w:r w:rsidR="002E4917">
        <w:t xml:space="preserve"> to develop and continually update a s</w:t>
      </w:r>
      <w:r w:rsidR="00FF1491" w:rsidRPr="00A173E9">
        <w:t>trong vision of the 21</w:t>
      </w:r>
      <w:r w:rsidR="00FF1491" w:rsidRPr="00843A91">
        <w:rPr>
          <w:vertAlign w:val="superscript"/>
        </w:rPr>
        <w:t>st</w:t>
      </w:r>
      <w:r w:rsidR="00FF1491" w:rsidRPr="00A173E9">
        <w:t xml:space="preserve"> century church</w:t>
      </w:r>
    </w:p>
    <w:p w:rsidR="00056673" w:rsidRDefault="00056673" w:rsidP="00FF7BDB">
      <w:pPr>
        <w:pStyle w:val="NoSpacing"/>
      </w:pPr>
    </w:p>
    <w:p w:rsidR="00056673" w:rsidRPr="00450DA9" w:rsidRDefault="00056673" w:rsidP="00FF7BDB">
      <w:pPr>
        <w:pStyle w:val="NoSpacing"/>
        <w:rPr>
          <w:b/>
        </w:rPr>
      </w:pPr>
      <w:r w:rsidRPr="00450DA9">
        <w:rPr>
          <w:b/>
        </w:rPr>
        <w:t>Critical Leadership Issues in the Region</w:t>
      </w:r>
    </w:p>
    <w:p w:rsidR="00450DA9" w:rsidRDefault="00110A1D" w:rsidP="00450DA9">
      <w:pPr>
        <w:pStyle w:val="NoSpacing"/>
        <w:numPr>
          <w:ilvl w:val="0"/>
          <w:numId w:val="9"/>
        </w:numPr>
      </w:pPr>
      <w:r>
        <w:t>Congregational health</w:t>
      </w:r>
    </w:p>
    <w:p w:rsidR="00110A1D" w:rsidRDefault="00110A1D" w:rsidP="00450DA9">
      <w:pPr>
        <w:pStyle w:val="NoSpacing"/>
        <w:numPr>
          <w:ilvl w:val="0"/>
          <w:numId w:val="9"/>
        </w:numPr>
      </w:pPr>
      <w:r>
        <w:t>Engaging the constituency of pastors and congregations</w:t>
      </w:r>
    </w:p>
    <w:p w:rsidR="00450DA9" w:rsidRDefault="00110A1D" w:rsidP="00450DA9">
      <w:pPr>
        <w:pStyle w:val="NoSpacing"/>
        <w:numPr>
          <w:ilvl w:val="0"/>
          <w:numId w:val="9"/>
        </w:numPr>
      </w:pPr>
      <w:r>
        <w:t>Responding to a rapidly changing world</w:t>
      </w:r>
    </w:p>
    <w:p w:rsidR="0065224F" w:rsidRDefault="0065224F" w:rsidP="00450DA9">
      <w:pPr>
        <w:pStyle w:val="NoSpacing"/>
        <w:numPr>
          <w:ilvl w:val="0"/>
          <w:numId w:val="9"/>
        </w:numPr>
      </w:pPr>
      <w:r>
        <w:t>Communication</w:t>
      </w:r>
    </w:p>
    <w:p w:rsidR="00056673" w:rsidRDefault="00056673" w:rsidP="00FF7BDB">
      <w:pPr>
        <w:pStyle w:val="NoSpacing"/>
      </w:pPr>
    </w:p>
    <w:p w:rsidR="00025587" w:rsidRPr="00450DA9" w:rsidRDefault="00025587" w:rsidP="00025587">
      <w:pPr>
        <w:pStyle w:val="NoSpacing"/>
        <w:rPr>
          <w:b/>
        </w:rPr>
      </w:pPr>
      <w:r>
        <w:rPr>
          <w:b/>
        </w:rPr>
        <w:t>Milestones</w:t>
      </w:r>
    </w:p>
    <w:p w:rsidR="00025587" w:rsidRDefault="00025587" w:rsidP="00025587">
      <w:pPr>
        <w:pStyle w:val="NoSpacing"/>
        <w:numPr>
          <w:ilvl w:val="0"/>
          <w:numId w:val="9"/>
        </w:numPr>
      </w:pPr>
      <w:r>
        <w:t>Deadline to submit Nominations is March 1, 2015.</w:t>
      </w:r>
    </w:p>
    <w:p w:rsidR="00025587" w:rsidRDefault="00025587" w:rsidP="00025587">
      <w:pPr>
        <w:pStyle w:val="NoSpacing"/>
        <w:numPr>
          <w:ilvl w:val="0"/>
          <w:numId w:val="9"/>
        </w:numPr>
      </w:pPr>
      <w:r>
        <w:t>Deadline to submit Letter of Interest is March 9, 2015.</w:t>
      </w:r>
    </w:p>
    <w:p w:rsidR="00226D23" w:rsidRDefault="00226D23" w:rsidP="00025587">
      <w:pPr>
        <w:pStyle w:val="NoSpacing"/>
        <w:numPr>
          <w:ilvl w:val="0"/>
          <w:numId w:val="9"/>
        </w:numPr>
      </w:pPr>
      <w:r>
        <w:t xml:space="preserve">Please submit all nominations and applications to </w:t>
      </w:r>
      <w:hyperlink r:id="rId6" w:history="1">
        <w:r>
          <w:rPr>
            <w:rStyle w:val="Hyperlink"/>
            <w:rFonts w:eastAsia="Times New Roman"/>
          </w:rPr>
          <w:t>tabcom.execsearch@gmail.com</w:t>
        </w:r>
      </w:hyperlink>
    </w:p>
    <w:p w:rsidR="00025587" w:rsidRDefault="00025587" w:rsidP="00025587">
      <w:pPr>
        <w:pStyle w:val="NoSpacing"/>
      </w:pPr>
    </w:p>
    <w:p w:rsidR="00025587" w:rsidRDefault="00025587" w:rsidP="00025587">
      <w:pPr>
        <w:pStyle w:val="NoSpacing"/>
      </w:pPr>
    </w:p>
    <w:p w:rsidR="00056673" w:rsidRDefault="00056673" w:rsidP="00025587">
      <w:pPr>
        <w:pStyle w:val="NoSpacing"/>
      </w:pPr>
      <w:r>
        <w:t>Compensation</w:t>
      </w:r>
      <w:r w:rsidR="00A12748">
        <w:t>:</w:t>
      </w:r>
      <w:r w:rsidR="00450DA9">
        <w:t xml:space="preserve"> </w:t>
      </w:r>
      <w:r w:rsidR="003D58E7">
        <w:t>$</w:t>
      </w:r>
      <w:r w:rsidR="00D6458E">
        <w:t>90</w:t>
      </w:r>
      <w:r w:rsidR="003D58E7">
        <w:t>,000 based upon meeting above requirements and interview results</w:t>
      </w:r>
      <w:r w:rsidR="0099230B">
        <w:t xml:space="preserve">.  Compensation </w:t>
      </w:r>
      <w:r w:rsidR="00C01BCE">
        <w:t xml:space="preserve">allocation will be completed upon hire (e.g. </w:t>
      </w:r>
      <w:r w:rsidR="00712511">
        <w:t>cash salary</w:t>
      </w:r>
      <w:r w:rsidR="0099230B">
        <w:t xml:space="preserve">, </w:t>
      </w:r>
      <w:r w:rsidR="00712511">
        <w:t>housing allowance</w:t>
      </w:r>
      <w:r w:rsidR="0099230B">
        <w:t xml:space="preserve">, </w:t>
      </w:r>
      <w:r w:rsidR="00C01BCE">
        <w:t>S</w:t>
      </w:r>
      <w:r w:rsidR="00A12748">
        <w:t xml:space="preserve">ocial </w:t>
      </w:r>
      <w:r w:rsidR="00C01BCE">
        <w:t>S</w:t>
      </w:r>
      <w:r w:rsidR="00A12748">
        <w:t>ecurity o</w:t>
      </w:r>
      <w:r w:rsidR="00C01BCE">
        <w:t>ffset)</w:t>
      </w:r>
      <w:r w:rsidR="0099230B">
        <w:t>.</w:t>
      </w:r>
    </w:p>
    <w:sectPr w:rsidR="0005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E9A"/>
    <w:multiLevelType w:val="hybridMultilevel"/>
    <w:tmpl w:val="723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863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254A"/>
    <w:multiLevelType w:val="hybridMultilevel"/>
    <w:tmpl w:val="8F98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3D12"/>
    <w:multiLevelType w:val="hybridMultilevel"/>
    <w:tmpl w:val="5C1E44C8"/>
    <w:lvl w:ilvl="0" w:tplc="F9D4D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82C2A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D71D7"/>
    <w:multiLevelType w:val="hybridMultilevel"/>
    <w:tmpl w:val="32B6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863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11B9B"/>
    <w:multiLevelType w:val="hybridMultilevel"/>
    <w:tmpl w:val="CE2E6D8C"/>
    <w:lvl w:ilvl="0" w:tplc="F9D4D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74407"/>
    <w:multiLevelType w:val="hybridMultilevel"/>
    <w:tmpl w:val="0BC0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863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23FE"/>
    <w:multiLevelType w:val="hybridMultilevel"/>
    <w:tmpl w:val="1EB41F8A"/>
    <w:lvl w:ilvl="0" w:tplc="F9D4D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82C2A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7514A"/>
    <w:multiLevelType w:val="hybridMultilevel"/>
    <w:tmpl w:val="7ADE2396"/>
    <w:lvl w:ilvl="0" w:tplc="D1DC8C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C66B8"/>
    <w:multiLevelType w:val="hybridMultilevel"/>
    <w:tmpl w:val="304EA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71E50"/>
    <w:multiLevelType w:val="hybridMultilevel"/>
    <w:tmpl w:val="A408448A"/>
    <w:lvl w:ilvl="0" w:tplc="F9D4D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73"/>
    <w:rsid w:val="0001459A"/>
    <w:rsid w:val="00025587"/>
    <w:rsid w:val="00056673"/>
    <w:rsid w:val="00110A1D"/>
    <w:rsid w:val="00130913"/>
    <w:rsid w:val="00226D23"/>
    <w:rsid w:val="00254608"/>
    <w:rsid w:val="002E4917"/>
    <w:rsid w:val="003D58E7"/>
    <w:rsid w:val="00407434"/>
    <w:rsid w:val="00450DA9"/>
    <w:rsid w:val="00526ADF"/>
    <w:rsid w:val="0065224F"/>
    <w:rsid w:val="00712511"/>
    <w:rsid w:val="007B6046"/>
    <w:rsid w:val="00843A91"/>
    <w:rsid w:val="009142D2"/>
    <w:rsid w:val="00972857"/>
    <w:rsid w:val="0099230B"/>
    <w:rsid w:val="00996EF2"/>
    <w:rsid w:val="00A12748"/>
    <w:rsid w:val="00A14B53"/>
    <w:rsid w:val="00A173E9"/>
    <w:rsid w:val="00A55855"/>
    <w:rsid w:val="00A81F09"/>
    <w:rsid w:val="00A83C37"/>
    <w:rsid w:val="00AF222F"/>
    <w:rsid w:val="00C01BCE"/>
    <w:rsid w:val="00CF0978"/>
    <w:rsid w:val="00D6458E"/>
    <w:rsid w:val="00FB1F6C"/>
    <w:rsid w:val="00FC5283"/>
    <w:rsid w:val="00FF1491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49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6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49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6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com.execsear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ABCOGS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JWOODS</dc:creator>
  <cp:lastModifiedBy>Hernandez, Patricia</cp:lastModifiedBy>
  <cp:revision>2</cp:revision>
  <cp:lastPrinted>2015-01-19T03:43:00Z</cp:lastPrinted>
  <dcterms:created xsi:type="dcterms:W3CDTF">2015-02-24T14:40:00Z</dcterms:created>
  <dcterms:modified xsi:type="dcterms:W3CDTF">2015-02-24T14:40:00Z</dcterms:modified>
</cp:coreProperties>
</file>